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9B" w:rsidRPr="00A1799B" w:rsidRDefault="00A1799B" w:rsidP="00A1799B">
      <w:pPr>
        <w:pStyle w:val="Heading1"/>
        <w:jc w:val="center"/>
      </w:pPr>
      <w:r w:rsidRPr="00A1799B">
        <w:t>Post a Course Overview in D2L</w:t>
      </w:r>
    </w:p>
    <w:p w:rsidR="00A1799B" w:rsidRPr="00A1799B" w:rsidRDefault="00A1799B" w:rsidP="00A1799B">
      <w:pPr>
        <w:spacing w:after="200"/>
      </w:pPr>
      <w:r w:rsidRPr="00A1799B">
        <w:t xml:space="preserve">If you provide a Course Overview, it is the first screen students see after clicking on the Content link on the navigation bar. If you do not provide a Course Overview, students will see the Table of Contents after clicking on the Content link. This section of the course can be used to post an overview of the course and information about course expectations. Two methods for entering the information are: (1) Add a description and (2) Add an attachment. </w:t>
      </w:r>
    </w:p>
    <w:p w:rsidR="00A1799B" w:rsidRPr="00A1799B" w:rsidRDefault="00A1799B" w:rsidP="00A1799B">
      <w:pPr>
        <w:pStyle w:val="Heading2"/>
      </w:pPr>
      <w:r w:rsidRPr="00A1799B">
        <w:t xml:space="preserve">To add a description, </w:t>
      </w:r>
    </w:p>
    <w:p w:rsidR="00A1799B" w:rsidRPr="00A1799B" w:rsidRDefault="00A1799B" w:rsidP="00A1799B">
      <w:pPr>
        <w:numPr>
          <w:ilvl w:val="0"/>
          <w:numId w:val="1"/>
        </w:numPr>
        <w:spacing w:after="200"/>
      </w:pPr>
      <w:r w:rsidRPr="00A1799B">
        <w:t xml:space="preserve">Click on Content. </w:t>
      </w:r>
    </w:p>
    <w:p w:rsidR="00A1799B" w:rsidRPr="00A1799B" w:rsidRDefault="00A1799B" w:rsidP="00A1799B">
      <w:pPr>
        <w:numPr>
          <w:ilvl w:val="0"/>
          <w:numId w:val="1"/>
        </w:numPr>
        <w:spacing w:after="200"/>
      </w:pPr>
      <w:r w:rsidRPr="00A1799B">
        <w:t xml:space="preserve">Click on "Add description for course overview." </w:t>
      </w:r>
    </w:p>
    <w:p w:rsidR="00A1799B" w:rsidRPr="00A1799B" w:rsidRDefault="00A1799B" w:rsidP="00A1799B">
      <w:pPr>
        <w:numPr>
          <w:ilvl w:val="0"/>
          <w:numId w:val="1"/>
        </w:numPr>
        <w:spacing w:after="200"/>
      </w:pPr>
      <w:r w:rsidRPr="00A1799B">
        <w:t xml:space="preserve">Type or paste the information in the D2L editor. </w:t>
      </w:r>
      <w:bookmarkStart w:id="0" w:name="_GoBack"/>
      <w:bookmarkEnd w:id="0"/>
    </w:p>
    <w:p w:rsidR="00A1799B" w:rsidRPr="00A1799B" w:rsidRDefault="00A1799B" w:rsidP="00A1799B">
      <w:pPr>
        <w:numPr>
          <w:ilvl w:val="0"/>
          <w:numId w:val="1"/>
        </w:numPr>
        <w:spacing w:after="200"/>
      </w:pPr>
      <w:r w:rsidRPr="00A1799B">
        <w:t xml:space="preserve">Click on Update. </w:t>
      </w:r>
    </w:p>
    <w:p w:rsidR="00A1799B" w:rsidRPr="00A1799B" w:rsidRDefault="00A1799B" w:rsidP="00A1799B">
      <w:pPr>
        <w:pStyle w:val="Heading2"/>
      </w:pPr>
      <w:r w:rsidRPr="00A1799B">
        <w:t xml:space="preserve">To delete the content entered using "add a description," </w:t>
      </w:r>
    </w:p>
    <w:p w:rsidR="00A1799B" w:rsidRPr="00A1799B" w:rsidRDefault="00A1799B" w:rsidP="00A1799B">
      <w:pPr>
        <w:numPr>
          <w:ilvl w:val="0"/>
          <w:numId w:val="2"/>
        </w:numPr>
        <w:spacing w:after="200"/>
      </w:pPr>
      <w:r w:rsidRPr="00A1799B">
        <w:t xml:space="preserve">Click on the content to open the editor. </w:t>
      </w:r>
    </w:p>
    <w:p w:rsidR="00A1799B" w:rsidRPr="00A1799B" w:rsidRDefault="00A1799B" w:rsidP="00A1799B">
      <w:pPr>
        <w:numPr>
          <w:ilvl w:val="0"/>
          <w:numId w:val="2"/>
        </w:numPr>
        <w:spacing w:after="200"/>
      </w:pPr>
      <w:r w:rsidRPr="00A1799B">
        <w:t xml:space="preserve">Select all of the content. </w:t>
      </w:r>
    </w:p>
    <w:p w:rsidR="00A1799B" w:rsidRPr="00A1799B" w:rsidRDefault="00A1799B" w:rsidP="00A1799B">
      <w:pPr>
        <w:numPr>
          <w:ilvl w:val="0"/>
          <w:numId w:val="2"/>
        </w:numPr>
        <w:spacing w:after="200"/>
      </w:pPr>
      <w:r w:rsidRPr="00A1799B">
        <w:t xml:space="preserve">Click on Delete. </w:t>
      </w:r>
    </w:p>
    <w:p w:rsidR="00A1799B" w:rsidRPr="00A1799B" w:rsidRDefault="00A1799B" w:rsidP="00A1799B">
      <w:pPr>
        <w:numPr>
          <w:ilvl w:val="0"/>
          <w:numId w:val="2"/>
        </w:numPr>
        <w:spacing w:after="200"/>
      </w:pPr>
      <w:r w:rsidRPr="00A1799B">
        <w:t xml:space="preserve">Click on Update. </w:t>
      </w:r>
    </w:p>
    <w:p w:rsidR="00A1799B" w:rsidRPr="00A1799B" w:rsidRDefault="00A1799B" w:rsidP="00A1799B">
      <w:pPr>
        <w:pStyle w:val="Heading2"/>
      </w:pPr>
      <w:r w:rsidRPr="00A1799B">
        <w:t xml:space="preserve">To add an attachment (Upload), </w:t>
      </w:r>
    </w:p>
    <w:p w:rsidR="00A1799B" w:rsidRPr="00A1799B" w:rsidRDefault="00A1799B" w:rsidP="00A1799B">
      <w:pPr>
        <w:numPr>
          <w:ilvl w:val="0"/>
          <w:numId w:val="3"/>
        </w:numPr>
        <w:spacing w:after="200"/>
      </w:pPr>
      <w:r w:rsidRPr="00A1799B">
        <w:t xml:space="preserve">From the Course Overview action menu, click on "add an attachment." </w:t>
      </w:r>
    </w:p>
    <w:p w:rsidR="00A1799B" w:rsidRPr="00A1799B" w:rsidRDefault="00A1799B" w:rsidP="00A1799B">
      <w:pPr>
        <w:numPr>
          <w:ilvl w:val="0"/>
          <w:numId w:val="3"/>
        </w:numPr>
        <w:spacing w:after="200"/>
      </w:pPr>
      <w:r w:rsidRPr="00A1799B">
        <w:t xml:space="preserve">Choose either "My Computer" or "Course Offering Files." </w:t>
      </w:r>
    </w:p>
    <w:p w:rsidR="00A1799B" w:rsidRPr="00A1799B" w:rsidRDefault="00A1799B" w:rsidP="00A1799B">
      <w:pPr>
        <w:numPr>
          <w:ilvl w:val="0"/>
          <w:numId w:val="3"/>
        </w:numPr>
        <w:spacing w:after="200"/>
      </w:pPr>
      <w:r w:rsidRPr="00A1799B">
        <w:t xml:space="preserve">Click on Upload. </w:t>
      </w:r>
    </w:p>
    <w:p w:rsidR="00A1799B" w:rsidRPr="00A1799B" w:rsidRDefault="00A1799B" w:rsidP="00A1799B">
      <w:pPr>
        <w:numPr>
          <w:ilvl w:val="0"/>
          <w:numId w:val="3"/>
        </w:numPr>
        <w:spacing w:after="200"/>
      </w:pPr>
      <w:r w:rsidRPr="00A1799B">
        <w:t xml:space="preserve">Select the file to upload. </w:t>
      </w:r>
    </w:p>
    <w:p w:rsidR="00A1799B" w:rsidRPr="00A1799B" w:rsidRDefault="00A1799B" w:rsidP="00A1799B">
      <w:pPr>
        <w:numPr>
          <w:ilvl w:val="0"/>
          <w:numId w:val="3"/>
        </w:numPr>
        <w:spacing w:after="200"/>
      </w:pPr>
      <w:r w:rsidRPr="00A1799B">
        <w:t xml:space="preserve">Click on Done. </w:t>
      </w:r>
    </w:p>
    <w:p w:rsidR="00A1799B" w:rsidRPr="00A1799B" w:rsidRDefault="00A1799B" w:rsidP="00A1799B">
      <w:pPr>
        <w:pStyle w:val="Heading2"/>
      </w:pPr>
      <w:r w:rsidRPr="00A1799B">
        <w:t xml:space="preserve">To add an attachment (Drag and Drop), </w:t>
      </w:r>
    </w:p>
    <w:p w:rsidR="00A1799B" w:rsidRPr="00A1799B" w:rsidRDefault="00A1799B" w:rsidP="00A1799B">
      <w:pPr>
        <w:spacing w:after="200"/>
      </w:pPr>
      <w:r w:rsidRPr="00A1799B">
        <w:rPr>
          <w:b/>
          <w:bCs/>
        </w:rPr>
        <w:t>NOTE</w:t>
      </w:r>
      <w:r w:rsidRPr="00A1799B">
        <w:t xml:space="preserve">: As of February 2013, use Firefox or Chrome to drag and drop files. Other browsers may support drag and drop at a later date. </w:t>
      </w:r>
    </w:p>
    <w:p w:rsidR="00A1799B" w:rsidRPr="00A1799B" w:rsidRDefault="00A1799B" w:rsidP="00A1799B">
      <w:pPr>
        <w:numPr>
          <w:ilvl w:val="0"/>
          <w:numId w:val="4"/>
        </w:numPr>
        <w:spacing w:after="200"/>
      </w:pPr>
      <w:r w:rsidRPr="00A1799B">
        <w:t xml:space="preserve">Locate the file on your computer. </w:t>
      </w:r>
    </w:p>
    <w:p w:rsidR="00A1799B" w:rsidRPr="00A1799B" w:rsidRDefault="00A1799B" w:rsidP="00A1799B">
      <w:pPr>
        <w:numPr>
          <w:ilvl w:val="0"/>
          <w:numId w:val="4"/>
        </w:numPr>
        <w:spacing w:after="200"/>
      </w:pPr>
      <w:r w:rsidRPr="00A1799B">
        <w:lastRenderedPageBreak/>
        <w:t xml:space="preserve">From the Course Overview page, drag a file to the area marked, "Drag a file here to update the attachment." </w:t>
      </w:r>
    </w:p>
    <w:p w:rsidR="00A1799B" w:rsidRPr="00A1799B" w:rsidRDefault="00A1799B" w:rsidP="00A1799B">
      <w:pPr>
        <w:spacing w:after="200"/>
      </w:pPr>
      <w:r w:rsidRPr="00A1799B">
        <w:rPr>
          <w:b/>
          <w:bCs/>
        </w:rPr>
        <w:t>NOTE:</w:t>
      </w:r>
      <w:r w:rsidRPr="00A1799B">
        <w:t xml:space="preserve"> Click on Settings from the Content page and check "Automatically update files that have the same file name" if you want to replace a file with the same name; otherwise, a new link with the file will be created. </w:t>
      </w:r>
    </w:p>
    <w:p w:rsidR="00A1799B" w:rsidRPr="00A1799B" w:rsidRDefault="00A1799B" w:rsidP="00A1799B">
      <w:pPr>
        <w:pStyle w:val="Heading2"/>
      </w:pPr>
      <w:r w:rsidRPr="00A1799B">
        <w:t xml:space="preserve">To delete an attachment, </w:t>
      </w:r>
    </w:p>
    <w:p w:rsidR="00A1799B" w:rsidRPr="00A1799B" w:rsidRDefault="00A1799B" w:rsidP="00A1799B">
      <w:pPr>
        <w:numPr>
          <w:ilvl w:val="0"/>
          <w:numId w:val="5"/>
        </w:numPr>
        <w:spacing w:after="200"/>
      </w:pPr>
      <w:r w:rsidRPr="00A1799B">
        <w:t xml:space="preserve">Click the action arrow next to Course Overview. </w:t>
      </w:r>
    </w:p>
    <w:p w:rsidR="00A1799B" w:rsidRPr="00A1799B" w:rsidRDefault="00A1799B" w:rsidP="00A1799B">
      <w:pPr>
        <w:numPr>
          <w:ilvl w:val="0"/>
          <w:numId w:val="5"/>
        </w:numPr>
        <w:spacing w:after="200"/>
      </w:pPr>
      <w:r w:rsidRPr="00A1799B">
        <w:t xml:space="preserve">Select Remove Attachment.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644"/>
    <w:multiLevelType w:val="multilevel"/>
    <w:tmpl w:val="909C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04D1E"/>
    <w:multiLevelType w:val="multilevel"/>
    <w:tmpl w:val="82F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C0DCA"/>
    <w:multiLevelType w:val="multilevel"/>
    <w:tmpl w:val="430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67573"/>
    <w:multiLevelType w:val="multilevel"/>
    <w:tmpl w:val="30A6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40088D"/>
    <w:multiLevelType w:val="multilevel"/>
    <w:tmpl w:val="92B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9B"/>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1799B"/>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9B"/>
    <w:pPr>
      <w:spacing w:after="0"/>
    </w:pPr>
    <w:rPr>
      <w:rFonts w:ascii="Verdana" w:hAnsi="Verdana"/>
      <w:sz w:val="20"/>
    </w:rPr>
  </w:style>
  <w:style w:type="paragraph" w:styleId="Heading1">
    <w:name w:val="heading 1"/>
    <w:basedOn w:val="Normal"/>
    <w:link w:val="Heading1Char"/>
    <w:uiPriority w:val="9"/>
    <w:qFormat/>
    <w:rsid w:val="00A1799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A1799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A1799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A1799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A1799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A1799B"/>
    <w:rPr>
      <w:rFonts w:ascii="Verdana" w:eastAsia="Times New Roman" w:hAnsi="Verdana" w:cs="Arial"/>
      <w:sz w:val="20"/>
      <w:szCs w:val="20"/>
    </w:rPr>
  </w:style>
  <w:style w:type="paragraph" w:customStyle="1" w:styleId="boxedparagraph">
    <w:name w:val="boxed paragraph"/>
    <w:basedOn w:val="Normal"/>
    <w:link w:val="boxedparagraphChar"/>
    <w:qFormat/>
    <w:rsid w:val="00A1799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A1799B"/>
    <w:rPr>
      <w:rFonts w:ascii="Verdana" w:eastAsia="Times New Roman" w:hAnsi="Verdana" w:cs="Arial"/>
      <w:sz w:val="20"/>
      <w:szCs w:val="20"/>
    </w:rPr>
  </w:style>
  <w:style w:type="character" w:customStyle="1" w:styleId="Heading1Char">
    <w:name w:val="Heading 1 Char"/>
    <w:basedOn w:val="DefaultParagraphFont"/>
    <w:link w:val="Heading1"/>
    <w:uiPriority w:val="9"/>
    <w:rsid w:val="00A1799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A1799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A1799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A1799B"/>
    <w:rPr>
      <w:rFonts w:ascii="Arial Narrow" w:eastAsia="Times New Roman" w:hAnsi="Arial Narrow" w:cs="Arial"/>
      <w:b/>
      <w:bCs/>
      <w:color w:val="3F3F3F"/>
      <w:sz w:val="24"/>
      <w:szCs w:val="24"/>
    </w:rPr>
  </w:style>
  <w:style w:type="paragraph" w:styleId="ListParagraph">
    <w:name w:val="List Paragraph"/>
    <w:basedOn w:val="Normal"/>
    <w:uiPriority w:val="34"/>
    <w:qFormat/>
    <w:rsid w:val="00A17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9B"/>
    <w:pPr>
      <w:spacing w:after="0"/>
    </w:pPr>
    <w:rPr>
      <w:rFonts w:ascii="Verdana" w:hAnsi="Verdana"/>
      <w:sz w:val="20"/>
    </w:rPr>
  </w:style>
  <w:style w:type="paragraph" w:styleId="Heading1">
    <w:name w:val="heading 1"/>
    <w:basedOn w:val="Normal"/>
    <w:link w:val="Heading1Char"/>
    <w:uiPriority w:val="9"/>
    <w:qFormat/>
    <w:rsid w:val="00A1799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A1799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A1799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A1799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A1799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A1799B"/>
    <w:rPr>
      <w:rFonts w:ascii="Verdana" w:eastAsia="Times New Roman" w:hAnsi="Verdana" w:cs="Arial"/>
      <w:sz w:val="20"/>
      <w:szCs w:val="20"/>
    </w:rPr>
  </w:style>
  <w:style w:type="paragraph" w:customStyle="1" w:styleId="boxedparagraph">
    <w:name w:val="boxed paragraph"/>
    <w:basedOn w:val="Normal"/>
    <w:link w:val="boxedparagraphChar"/>
    <w:qFormat/>
    <w:rsid w:val="00A1799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A1799B"/>
    <w:rPr>
      <w:rFonts w:ascii="Verdana" w:eastAsia="Times New Roman" w:hAnsi="Verdana" w:cs="Arial"/>
      <w:sz w:val="20"/>
      <w:szCs w:val="20"/>
    </w:rPr>
  </w:style>
  <w:style w:type="character" w:customStyle="1" w:styleId="Heading1Char">
    <w:name w:val="Heading 1 Char"/>
    <w:basedOn w:val="DefaultParagraphFont"/>
    <w:link w:val="Heading1"/>
    <w:uiPriority w:val="9"/>
    <w:rsid w:val="00A1799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A1799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A1799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A1799B"/>
    <w:rPr>
      <w:rFonts w:ascii="Arial Narrow" w:eastAsia="Times New Roman" w:hAnsi="Arial Narrow" w:cs="Arial"/>
      <w:b/>
      <w:bCs/>
      <w:color w:val="3F3F3F"/>
      <w:sz w:val="24"/>
      <w:szCs w:val="24"/>
    </w:rPr>
  </w:style>
  <w:style w:type="paragraph" w:styleId="ListParagraph">
    <w:name w:val="List Paragraph"/>
    <w:basedOn w:val="Normal"/>
    <w:uiPriority w:val="34"/>
    <w:qFormat/>
    <w:rsid w:val="00A1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89456">
      <w:bodyDiv w:val="1"/>
      <w:marLeft w:val="0"/>
      <w:marRight w:val="0"/>
      <w:marTop w:val="0"/>
      <w:marBottom w:val="0"/>
      <w:divBdr>
        <w:top w:val="none" w:sz="0" w:space="0" w:color="auto"/>
        <w:left w:val="none" w:sz="0" w:space="0" w:color="auto"/>
        <w:bottom w:val="none" w:sz="0" w:space="0" w:color="auto"/>
        <w:right w:val="none" w:sz="0" w:space="0" w:color="auto"/>
      </w:divBdr>
    </w:div>
    <w:div w:id="190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1418</Characters>
  <Application>Microsoft Office Word</Application>
  <DocSecurity>0</DocSecurity>
  <Lines>11</Lines>
  <Paragraphs>3</Paragraphs>
  <ScaleCrop>false</ScaleCrop>
  <Company>Nashville State Community College</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2013-03-04T21:04:00Z</dcterms:created>
  <dcterms:modified xsi:type="dcterms:W3CDTF">2013-03-04T21:06:00Z</dcterms:modified>
</cp:coreProperties>
</file>